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FCDB10" w14:textId="77777777" w:rsidR="0007235E" w:rsidRPr="00A23782" w:rsidRDefault="0007235E" w:rsidP="0007235E">
      <w:pPr>
        <w:jc w:val="center"/>
        <w:rPr>
          <w:rFonts w:ascii="Bookman Old Style" w:hAnsi="Bookman Old Style"/>
          <w:sz w:val="22"/>
          <w:szCs w:val="22"/>
        </w:rPr>
      </w:pPr>
    </w:p>
    <w:p w14:paraId="076CB1BC" w14:textId="77777777" w:rsidR="0007235E" w:rsidRPr="00A23782" w:rsidRDefault="0007235E" w:rsidP="0007235E">
      <w:pPr>
        <w:jc w:val="center"/>
        <w:rPr>
          <w:rFonts w:ascii="Bookman Old Style" w:hAnsi="Bookman Old Style"/>
          <w:sz w:val="22"/>
          <w:szCs w:val="22"/>
        </w:rPr>
      </w:pPr>
    </w:p>
    <w:p w14:paraId="6FEB2042" w14:textId="77777777" w:rsidR="0007235E" w:rsidRPr="00A23782" w:rsidRDefault="0007235E" w:rsidP="0007235E">
      <w:pPr>
        <w:pStyle w:val="Subttulo"/>
        <w:rPr>
          <w:rFonts w:ascii="Bookman Old Style" w:hAnsi="Bookman Old Style"/>
          <w:sz w:val="22"/>
          <w:szCs w:val="22"/>
        </w:rPr>
      </w:pPr>
      <w:r w:rsidRPr="00A23782">
        <w:rPr>
          <w:rFonts w:ascii="Bookman Old Style" w:hAnsi="Bookman Old Style"/>
          <w:sz w:val="22"/>
          <w:szCs w:val="22"/>
        </w:rPr>
        <w:t xml:space="preserve">TERMO DE RATIFICAÇÃO </w:t>
      </w:r>
    </w:p>
    <w:p w14:paraId="2A416F33" w14:textId="77777777" w:rsidR="0007235E" w:rsidRPr="00A23782" w:rsidRDefault="0007235E" w:rsidP="0007235E">
      <w:pPr>
        <w:pStyle w:val="Subttulo"/>
        <w:rPr>
          <w:rFonts w:ascii="Bookman Old Style" w:hAnsi="Bookman Old Style"/>
          <w:sz w:val="22"/>
          <w:szCs w:val="22"/>
        </w:rPr>
      </w:pPr>
    </w:p>
    <w:p w14:paraId="2B53CEAC" w14:textId="6506A5CC" w:rsidR="0007235E" w:rsidRPr="00A23782" w:rsidRDefault="0007235E" w:rsidP="0007235E">
      <w:pPr>
        <w:pStyle w:val="Subttulo"/>
        <w:rPr>
          <w:rFonts w:ascii="Bookman Old Style" w:hAnsi="Bookman Old Style"/>
          <w:sz w:val="22"/>
          <w:szCs w:val="22"/>
        </w:rPr>
      </w:pPr>
      <w:r w:rsidRPr="00A23782">
        <w:rPr>
          <w:rFonts w:ascii="Bookman Old Style" w:hAnsi="Bookman Old Style"/>
          <w:sz w:val="22"/>
          <w:szCs w:val="22"/>
        </w:rPr>
        <w:t xml:space="preserve"> </w:t>
      </w:r>
      <w:r w:rsidR="007B6A84">
        <w:rPr>
          <w:rFonts w:ascii="Bookman Old Style" w:hAnsi="Bookman Old Style"/>
          <w:sz w:val="22"/>
          <w:szCs w:val="22"/>
        </w:rPr>
        <w:t>DISPENSA</w:t>
      </w:r>
      <w:r w:rsidR="00593811">
        <w:rPr>
          <w:rFonts w:ascii="Bookman Old Style" w:hAnsi="Bookman Old Style"/>
          <w:sz w:val="22"/>
          <w:szCs w:val="22"/>
        </w:rPr>
        <w:t xml:space="preserve"> DE LICITAÇÃO Nº </w:t>
      </w:r>
      <w:r w:rsidR="00C17C4B">
        <w:rPr>
          <w:rFonts w:ascii="Bookman Old Style" w:hAnsi="Bookman Old Style"/>
          <w:sz w:val="22"/>
          <w:szCs w:val="22"/>
        </w:rPr>
        <w:t>27</w:t>
      </w:r>
      <w:r w:rsidRPr="00A23782">
        <w:rPr>
          <w:rFonts w:ascii="Bookman Old Style" w:hAnsi="Bookman Old Style"/>
          <w:sz w:val="22"/>
          <w:szCs w:val="22"/>
        </w:rPr>
        <w:t>/2023</w:t>
      </w:r>
    </w:p>
    <w:p w14:paraId="492C597A" w14:textId="77777777" w:rsidR="0007235E" w:rsidRPr="00A23782" w:rsidRDefault="0007235E" w:rsidP="0007235E">
      <w:pPr>
        <w:jc w:val="both"/>
        <w:rPr>
          <w:rFonts w:ascii="Bookman Old Style" w:hAnsi="Bookman Old Style"/>
          <w:b/>
          <w:sz w:val="22"/>
          <w:szCs w:val="22"/>
        </w:rPr>
      </w:pPr>
    </w:p>
    <w:p w14:paraId="4571719D" w14:textId="5310F9E4" w:rsidR="0007235E" w:rsidRPr="002C646A" w:rsidRDefault="00C90764" w:rsidP="0007235E">
      <w:pPr>
        <w:jc w:val="both"/>
        <w:rPr>
          <w:rFonts w:ascii="Bookman Old Style" w:hAnsi="Bookman Old Style"/>
          <w:b/>
          <w:sz w:val="22"/>
          <w:szCs w:val="22"/>
        </w:rPr>
      </w:pPr>
      <w:r>
        <w:rPr>
          <w:rFonts w:ascii="Bookman Old Style" w:hAnsi="Bookman Old Style"/>
          <w:sz w:val="22"/>
          <w:szCs w:val="22"/>
        </w:rPr>
        <w:t>O</w:t>
      </w:r>
      <w:r w:rsidR="0007235E" w:rsidRPr="00A23782">
        <w:rPr>
          <w:rFonts w:ascii="Bookman Old Style" w:hAnsi="Bookman Old Style"/>
          <w:sz w:val="22"/>
          <w:szCs w:val="22"/>
        </w:rPr>
        <w:t xml:space="preserve"> Prefeit</w:t>
      </w:r>
      <w:r>
        <w:rPr>
          <w:rFonts w:ascii="Bookman Old Style" w:hAnsi="Bookman Old Style"/>
          <w:sz w:val="22"/>
          <w:szCs w:val="22"/>
        </w:rPr>
        <w:t>o</w:t>
      </w:r>
      <w:r w:rsidR="0007235E" w:rsidRPr="00A23782">
        <w:rPr>
          <w:rFonts w:ascii="Bookman Old Style" w:hAnsi="Bookman Old Style"/>
          <w:sz w:val="22"/>
          <w:szCs w:val="22"/>
        </w:rPr>
        <w:t xml:space="preserve"> Municipal</w:t>
      </w:r>
      <w:r w:rsidR="002406C9">
        <w:rPr>
          <w:rFonts w:ascii="Bookman Old Style" w:hAnsi="Bookman Old Style"/>
          <w:sz w:val="22"/>
          <w:szCs w:val="22"/>
        </w:rPr>
        <w:t xml:space="preserve"> </w:t>
      </w:r>
      <w:r w:rsidR="0007235E" w:rsidRPr="00A23782">
        <w:rPr>
          <w:rFonts w:ascii="Bookman Old Style" w:hAnsi="Bookman Old Style"/>
          <w:sz w:val="22"/>
          <w:szCs w:val="22"/>
        </w:rPr>
        <w:t xml:space="preserve">de Cordilheira Alta, Sr. </w:t>
      </w:r>
      <w:r>
        <w:rPr>
          <w:rFonts w:ascii="Bookman Old Style" w:hAnsi="Bookman Old Style"/>
          <w:sz w:val="22"/>
          <w:szCs w:val="22"/>
        </w:rPr>
        <w:t xml:space="preserve">Clodoaldo </w:t>
      </w:r>
      <w:proofErr w:type="spellStart"/>
      <w:r>
        <w:rPr>
          <w:rFonts w:ascii="Bookman Old Style" w:hAnsi="Bookman Old Style"/>
          <w:sz w:val="22"/>
          <w:szCs w:val="22"/>
        </w:rPr>
        <w:t>Briancini</w:t>
      </w:r>
      <w:proofErr w:type="spellEnd"/>
      <w:r w:rsidR="0007235E" w:rsidRPr="00A23782">
        <w:rPr>
          <w:rFonts w:ascii="Bookman Old Style" w:hAnsi="Bookman Old Style"/>
          <w:sz w:val="22"/>
          <w:szCs w:val="22"/>
        </w:rPr>
        <w:t xml:space="preserve"> usando das atribuições legais e constitucionais vigentes, e em conformidade com o que preceitua a Lei n. 8.666/93 e suas posteriores alterações, considerando o que consta nos autos do Processo em epígrafe, que trata da </w:t>
      </w:r>
      <w:r w:rsidRPr="00815CAB">
        <w:rPr>
          <w:b/>
          <w:szCs w:val="24"/>
        </w:rPr>
        <w:t>LOCAÇÃO DE ÁREA DE TERRA, DE PROPRIEDADE PRIVADA, PARA EXPLORAÇÃO DE RECURSO HÍDRICO, ORIUNDO DE CAPTAÇÃO DE ÁGUA SUBTERRÂNEA, VIA POÇO TUBULAR, ATRAVÉS DE ESTAÇÃO DE TRATAMENTO DE ÁGUA, PARA TRATAMENTO E DISTRIBUIÇÃO DE ÁGUA POTÁVEL PARA CONSUMO HUMANO</w:t>
      </w:r>
      <w:r w:rsidR="0007235E" w:rsidRPr="00A23782">
        <w:rPr>
          <w:rFonts w:ascii="Bookman Old Style" w:hAnsi="Bookman Old Style"/>
          <w:sz w:val="22"/>
          <w:szCs w:val="22"/>
        </w:rPr>
        <w:t xml:space="preserve">, pelo </w:t>
      </w:r>
      <w:r w:rsidRPr="00C90764">
        <w:rPr>
          <w:szCs w:val="24"/>
        </w:rPr>
        <w:t>valor global anual estimado de R$ 23.760,00 (Vinte e três mil, setecentos e sessenta reais), sendo o pagamento efetuado mensalmente no valor de R$ 1.980,00 (hum mil, novecentos e oitenta reais) à CONTRATADA</w:t>
      </w:r>
      <w:r w:rsidR="00E66F12">
        <w:rPr>
          <w:szCs w:val="24"/>
        </w:rPr>
        <w:t>,</w:t>
      </w:r>
      <w:r w:rsidR="00BA44B2" w:rsidRPr="00BA44B2">
        <w:rPr>
          <w:szCs w:val="24"/>
        </w:rPr>
        <w:t xml:space="preserve"> </w:t>
      </w:r>
      <w:r w:rsidR="0007235E" w:rsidRPr="00A23782">
        <w:rPr>
          <w:rFonts w:ascii="Bookman Old Style" w:hAnsi="Bookman Old Style"/>
          <w:sz w:val="22"/>
          <w:szCs w:val="22"/>
        </w:rPr>
        <w:t>decide por ratificar o aludido processo em todos os seus termos.</w:t>
      </w:r>
    </w:p>
    <w:p w14:paraId="2C207B23" w14:textId="77777777" w:rsidR="0007235E" w:rsidRPr="00A23782" w:rsidRDefault="0007235E" w:rsidP="0007235E">
      <w:pPr>
        <w:jc w:val="both"/>
        <w:rPr>
          <w:rFonts w:ascii="Bookman Old Style" w:hAnsi="Bookman Old Style"/>
          <w:sz w:val="22"/>
          <w:szCs w:val="22"/>
        </w:rPr>
      </w:pPr>
    </w:p>
    <w:p w14:paraId="7520C527" w14:textId="77777777" w:rsidR="0007235E" w:rsidRPr="00A23782" w:rsidRDefault="0007235E" w:rsidP="0007235E">
      <w:pPr>
        <w:jc w:val="both"/>
        <w:rPr>
          <w:rFonts w:ascii="Bookman Old Style" w:hAnsi="Bookman Old Style"/>
          <w:sz w:val="22"/>
          <w:szCs w:val="22"/>
        </w:rPr>
      </w:pPr>
      <w:r w:rsidRPr="00A23782">
        <w:rPr>
          <w:rFonts w:ascii="Bookman Old Style" w:hAnsi="Bookman Old Style"/>
          <w:sz w:val="22"/>
          <w:szCs w:val="22"/>
        </w:rPr>
        <w:t xml:space="preserve">Ciência aos interessados, observadas as prescrições legais pertinentes. </w:t>
      </w:r>
    </w:p>
    <w:p w14:paraId="05386866" w14:textId="77777777" w:rsidR="0007235E" w:rsidRPr="00A23782" w:rsidRDefault="0007235E" w:rsidP="0007235E">
      <w:pPr>
        <w:jc w:val="both"/>
        <w:rPr>
          <w:rFonts w:ascii="Bookman Old Style" w:hAnsi="Bookman Old Style"/>
          <w:sz w:val="22"/>
          <w:szCs w:val="22"/>
        </w:rPr>
      </w:pPr>
    </w:p>
    <w:p w14:paraId="6009D503" w14:textId="5FC19B15" w:rsidR="0007235E" w:rsidRPr="00A23782" w:rsidRDefault="00593811" w:rsidP="00593811">
      <w:pPr>
        <w:jc w:val="right"/>
        <w:rPr>
          <w:rFonts w:ascii="Bookman Old Style" w:hAnsi="Bookman Old Style"/>
          <w:sz w:val="22"/>
          <w:szCs w:val="22"/>
        </w:rPr>
      </w:pPr>
      <w:r>
        <w:rPr>
          <w:rFonts w:ascii="Bookman Old Style" w:hAnsi="Bookman Old Style"/>
          <w:sz w:val="22"/>
          <w:szCs w:val="22"/>
        </w:rPr>
        <w:t>Cordilheira Alta/</w:t>
      </w:r>
      <w:r w:rsidR="00B53CA8">
        <w:rPr>
          <w:rFonts w:ascii="Bookman Old Style" w:hAnsi="Bookman Old Style"/>
          <w:sz w:val="22"/>
          <w:szCs w:val="22"/>
        </w:rPr>
        <w:t xml:space="preserve">SC, </w:t>
      </w:r>
      <w:r w:rsidR="002406C9">
        <w:rPr>
          <w:rFonts w:ascii="Bookman Old Style" w:hAnsi="Bookman Old Style"/>
          <w:sz w:val="22"/>
          <w:szCs w:val="22"/>
        </w:rPr>
        <w:t>1</w:t>
      </w:r>
      <w:r w:rsidR="00D37F65">
        <w:rPr>
          <w:rFonts w:ascii="Bookman Old Style" w:hAnsi="Bookman Old Style"/>
          <w:sz w:val="22"/>
          <w:szCs w:val="22"/>
        </w:rPr>
        <w:t>8</w:t>
      </w:r>
      <w:bookmarkStart w:id="0" w:name="_GoBack"/>
      <w:bookmarkEnd w:id="0"/>
      <w:r>
        <w:rPr>
          <w:rFonts w:ascii="Bookman Old Style" w:hAnsi="Bookman Old Style"/>
          <w:sz w:val="22"/>
          <w:szCs w:val="22"/>
        </w:rPr>
        <w:t xml:space="preserve"> de </w:t>
      </w:r>
      <w:r w:rsidR="00C90764">
        <w:rPr>
          <w:rFonts w:ascii="Bookman Old Style" w:hAnsi="Bookman Old Style"/>
          <w:sz w:val="22"/>
          <w:szCs w:val="22"/>
        </w:rPr>
        <w:t>outubro</w:t>
      </w:r>
      <w:r w:rsidR="0007235E" w:rsidRPr="00A23782">
        <w:rPr>
          <w:rFonts w:ascii="Bookman Old Style" w:hAnsi="Bookman Old Style"/>
          <w:sz w:val="22"/>
          <w:szCs w:val="22"/>
        </w:rPr>
        <w:t xml:space="preserve"> de 2023.</w:t>
      </w:r>
    </w:p>
    <w:p w14:paraId="743DCAA0" w14:textId="0B9F335E" w:rsidR="0007235E" w:rsidRDefault="0007235E" w:rsidP="0007235E">
      <w:pPr>
        <w:rPr>
          <w:rFonts w:ascii="Bookman Old Style" w:hAnsi="Bookman Old Style"/>
          <w:sz w:val="22"/>
          <w:szCs w:val="22"/>
        </w:rPr>
      </w:pPr>
    </w:p>
    <w:p w14:paraId="758257F7" w14:textId="77777777" w:rsidR="00CA5F1C" w:rsidRDefault="00CA5F1C" w:rsidP="0007235E">
      <w:pPr>
        <w:rPr>
          <w:rFonts w:ascii="Bookman Old Style" w:hAnsi="Bookman Old Style"/>
          <w:sz w:val="22"/>
          <w:szCs w:val="22"/>
        </w:rPr>
      </w:pPr>
    </w:p>
    <w:p w14:paraId="0193439B" w14:textId="77777777" w:rsidR="007B6A84" w:rsidRPr="00A23782" w:rsidRDefault="007B6A84" w:rsidP="0007235E">
      <w:pPr>
        <w:rPr>
          <w:rFonts w:ascii="Bookman Old Style" w:hAnsi="Bookman Old Style"/>
          <w:sz w:val="22"/>
          <w:szCs w:val="22"/>
        </w:rPr>
      </w:pPr>
    </w:p>
    <w:p w14:paraId="09953EF2" w14:textId="6E9E94DD" w:rsidR="0007235E" w:rsidRPr="00A23782" w:rsidRDefault="00C90764" w:rsidP="0007235E">
      <w:pPr>
        <w:jc w:val="center"/>
        <w:rPr>
          <w:rFonts w:ascii="Bookman Old Style" w:hAnsi="Bookman Old Style"/>
          <w:b/>
          <w:color w:val="000000"/>
          <w:sz w:val="22"/>
          <w:szCs w:val="22"/>
        </w:rPr>
      </w:pPr>
      <w:r>
        <w:rPr>
          <w:rFonts w:ascii="Bookman Old Style" w:hAnsi="Bookman Old Style"/>
          <w:b/>
          <w:color w:val="000000"/>
          <w:sz w:val="22"/>
          <w:szCs w:val="22"/>
        </w:rPr>
        <w:t xml:space="preserve">CLODOALDO </w:t>
      </w:r>
      <w:proofErr w:type="spellStart"/>
      <w:r>
        <w:rPr>
          <w:rFonts w:ascii="Bookman Old Style" w:hAnsi="Bookman Old Style"/>
          <w:b/>
          <w:color w:val="000000"/>
          <w:sz w:val="22"/>
          <w:szCs w:val="22"/>
        </w:rPr>
        <w:t>BRIANCINI</w:t>
      </w:r>
      <w:proofErr w:type="spellEnd"/>
    </w:p>
    <w:p w14:paraId="3D9C6EC8" w14:textId="165EED4D" w:rsidR="0007235E" w:rsidRPr="00A23782" w:rsidRDefault="0007235E" w:rsidP="0007235E">
      <w:pPr>
        <w:jc w:val="center"/>
        <w:rPr>
          <w:rFonts w:ascii="Bookman Old Style" w:hAnsi="Bookman Old Style"/>
          <w:color w:val="000000"/>
          <w:sz w:val="22"/>
          <w:szCs w:val="22"/>
        </w:rPr>
      </w:pPr>
      <w:r w:rsidRPr="00A23782">
        <w:rPr>
          <w:rFonts w:ascii="Bookman Old Style" w:hAnsi="Bookman Old Style"/>
          <w:color w:val="000000"/>
          <w:sz w:val="22"/>
          <w:szCs w:val="22"/>
        </w:rPr>
        <w:t>Prefeit</w:t>
      </w:r>
      <w:r w:rsidR="00C90764">
        <w:rPr>
          <w:rFonts w:ascii="Bookman Old Style" w:hAnsi="Bookman Old Style"/>
          <w:color w:val="000000"/>
          <w:sz w:val="22"/>
          <w:szCs w:val="22"/>
        </w:rPr>
        <w:t>o</w:t>
      </w:r>
      <w:r w:rsidRPr="00A23782">
        <w:rPr>
          <w:rFonts w:ascii="Bookman Old Style" w:hAnsi="Bookman Old Style"/>
          <w:color w:val="000000"/>
          <w:sz w:val="22"/>
          <w:szCs w:val="22"/>
        </w:rPr>
        <w:t xml:space="preserve"> Municipal</w:t>
      </w:r>
      <w:r w:rsidR="002406C9">
        <w:rPr>
          <w:rFonts w:ascii="Bookman Old Style" w:hAnsi="Bookman Old Style"/>
          <w:color w:val="000000"/>
          <w:sz w:val="22"/>
          <w:szCs w:val="22"/>
        </w:rPr>
        <w:t xml:space="preserve"> </w:t>
      </w:r>
    </w:p>
    <w:p w14:paraId="3552BBB9" w14:textId="77777777" w:rsidR="0007235E" w:rsidRPr="00A23782" w:rsidRDefault="0007235E" w:rsidP="0007235E">
      <w:pPr>
        <w:jc w:val="center"/>
        <w:rPr>
          <w:rFonts w:ascii="Bookman Old Style" w:hAnsi="Bookman Old Style"/>
          <w:sz w:val="22"/>
          <w:szCs w:val="22"/>
        </w:rPr>
      </w:pPr>
    </w:p>
    <w:p w14:paraId="41F867E5" w14:textId="77777777" w:rsidR="00816D1C" w:rsidRDefault="00816D1C"/>
    <w:sectPr w:rsidR="00816D1C" w:rsidSect="00AA39D0">
      <w:headerReference w:type="default" r:id="rId6"/>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B38583" w14:textId="77777777" w:rsidR="008262F3" w:rsidRDefault="00E327BA">
      <w:r>
        <w:separator/>
      </w:r>
    </w:p>
  </w:endnote>
  <w:endnote w:type="continuationSeparator" w:id="0">
    <w:p w14:paraId="0C956688" w14:textId="77777777" w:rsidR="008262F3" w:rsidRDefault="00E32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054498" w14:textId="77777777" w:rsidR="009376D8" w:rsidRPr="009376D8" w:rsidRDefault="0007235E" w:rsidP="009376D8">
    <w:pPr>
      <w:rPr>
        <w:rFonts w:ascii="Bookman Old Style" w:hAnsi="Bookman Old Style"/>
        <w:b/>
        <w:sz w:val="16"/>
        <w:szCs w:val="16"/>
      </w:rPr>
    </w:pPr>
    <w:r w:rsidRPr="009376D8">
      <w:rPr>
        <w:rFonts w:ascii="Bookman Old Style" w:hAnsi="Bookman Old Style"/>
        <w:b/>
        <w:sz w:val="16"/>
        <w:szCs w:val="16"/>
      </w:rPr>
      <w:t>RUA CELSO TOZZO, 27 CEP: 89.819-000 – FONE: (49) 3358-9100 – CORDLHEIRA ALTA – SC</w:t>
    </w:r>
  </w:p>
  <w:p w14:paraId="742562B1" w14:textId="77777777" w:rsidR="009376D8" w:rsidRPr="009376D8" w:rsidRDefault="0007235E" w:rsidP="009376D8">
    <w:pPr>
      <w:jc w:val="center"/>
      <w:rPr>
        <w:rFonts w:ascii="Bookman Old Style" w:hAnsi="Bookman Old Style"/>
        <w:b/>
        <w:sz w:val="16"/>
        <w:szCs w:val="16"/>
      </w:rPr>
    </w:pPr>
    <w:r w:rsidRPr="009376D8">
      <w:rPr>
        <w:rFonts w:ascii="Bookman Old Style" w:hAnsi="Bookman Old Style"/>
        <w:b/>
        <w:sz w:val="16"/>
        <w:szCs w:val="16"/>
      </w:rPr>
      <w:t>www.pmcordi.sc.gov.br</w:t>
    </w:r>
  </w:p>
  <w:p w14:paraId="59481A95" w14:textId="77777777" w:rsidR="009376D8" w:rsidRDefault="00D37F6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EB2875" w14:textId="77777777" w:rsidR="008262F3" w:rsidRDefault="00E327BA">
      <w:r>
        <w:separator/>
      </w:r>
    </w:p>
  </w:footnote>
  <w:footnote w:type="continuationSeparator" w:id="0">
    <w:p w14:paraId="56C3B2B7" w14:textId="77777777" w:rsidR="008262F3" w:rsidRDefault="00E327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1AE9E" w14:textId="77777777" w:rsidR="009376D8" w:rsidRDefault="0007235E">
    <w:pPr>
      <w:pStyle w:val="Cabealho"/>
    </w:pPr>
    <w:r w:rsidRPr="005030BE">
      <w:rPr>
        <w:noProof/>
      </w:rPr>
      <w:drawing>
        <wp:inline distT="0" distB="0" distL="0" distR="0" wp14:anchorId="3FC0E61A" wp14:editId="664848F0">
          <wp:extent cx="5581650" cy="952500"/>
          <wp:effectExtent l="0" t="0" r="0" b="0"/>
          <wp:docPr id="1" name="Imagem 1" descr="NOVA LOGOMARDA DA PREFEI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NOVA LOGOMARDA DA PREFEI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0" cy="9525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235E"/>
    <w:rsid w:val="0007235E"/>
    <w:rsid w:val="001307A6"/>
    <w:rsid w:val="001B3685"/>
    <w:rsid w:val="0020195D"/>
    <w:rsid w:val="002406C9"/>
    <w:rsid w:val="00244F54"/>
    <w:rsid w:val="002B529B"/>
    <w:rsid w:val="002C646A"/>
    <w:rsid w:val="00300D3C"/>
    <w:rsid w:val="00592CFF"/>
    <w:rsid w:val="00593811"/>
    <w:rsid w:val="007005E3"/>
    <w:rsid w:val="007B6A84"/>
    <w:rsid w:val="00816D1C"/>
    <w:rsid w:val="008262F3"/>
    <w:rsid w:val="008510BB"/>
    <w:rsid w:val="00A53EC5"/>
    <w:rsid w:val="00B53CA8"/>
    <w:rsid w:val="00BA44B2"/>
    <w:rsid w:val="00C17C4B"/>
    <w:rsid w:val="00C90764"/>
    <w:rsid w:val="00CA5F1C"/>
    <w:rsid w:val="00CB3396"/>
    <w:rsid w:val="00D37F65"/>
    <w:rsid w:val="00DD36BC"/>
    <w:rsid w:val="00DD4BBF"/>
    <w:rsid w:val="00E327BA"/>
    <w:rsid w:val="00E66F12"/>
    <w:rsid w:val="00FC1D16"/>
    <w:rsid w:val="00FD5F3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B2289"/>
  <w15:docId w15:val="{4182A647-8111-476D-B16A-1380A680C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7235E"/>
    <w:pPr>
      <w:spacing w:after="0" w:line="240" w:lineRule="auto"/>
    </w:pPr>
    <w:rPr>
      <w:rFonts w:ascii="Times New Roman" w:eastAsia="Times New Roman" w:hAnsi="Times New Roman" w:cs="Times New Roman"/>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semiHidden/>
    <w:unhideWhenUsed/>
    <w:rsid w:val="0007235E"/>
    <w:pPr>
      <w:tabs>
        <w:tab w:val="center" w:pos="4252"/>
        <w:tab w:val="right" w:pos="8504"/>
      </w:tabs>
    </w:pPr>
  </w:style>
  <w:style w:type="character" w:customStyle="1" w:styleId="CabealhoChar">
    <w:name w:val="Cabeçalho Char"/>
    <w:basedOn w:val="Fontepargpadro"/>
    <w:link w:val="Cabealho"/>
    <w:uiPriority w:val="99"/>
    <w:semiHidden/>
    <w:rsid w:val="0007235E"/>
    <w:rPr>
      <w:rFonts w:ascii="Times New Roman" w:eastAsia="Times New Roman" w:hAnsi="Times New Roman" w:cs="Times New Roman"/>
      <w:sz w:val="24"/>
      <w:szCs w:val="20"/>
      <w:lang w:eastAsia="pt-BR"/>
    </w:rPr>
  </w:style>
  <w:style w:type="paragraph" w:styleId="Rodap">
    <w:name w:val="footer"/>
    <w:basedOn w:val="Normal"/>
    <w:link w:val="RodapChar"/>
    <w:uiPriority w:val="99"/>
    <w:semiHidden/>
    <w:unhideWhenUsed/>
    <w:rsid w:val="0007235E"/>
    <w:pPr>
      <w:tabs>
        <w:tab w:val="center" w:pos="4252"/>
        <w:tab w:val="right" w:pos="8504"/>
      </w:tabs>
    </w:pPr>
  </w:style>
  <w:style w:type="character" w:customStyle="1" w:styleId="RodapChar">
    <w:name w:val="Rodapé Char"/>
    <w:basedOn w:val="Fontepargpadro"/>
    <w:link w:val="Rodap"/>
    <w:uiPriority w:val="99"/>
    <w:semiHidden/>
    <w:rsid w:val="0007235E"/>
    <w:rPr>
      <w:rFonts w:ascii="Times New Roman" w:eastAsia="Times New Roman" w:hAnsi="Times New Roman" w:cs="Times New Roman"/>
      <w:sz w:val="24"/>
      <w:szCs w:val="20"/>
      <w:lang w:eastAsia="pt-BR"/>
    </w:rPr>
  </w:style>
  <w:style w:type="paragraph" w:styleId="Subttulo">
    <w:name w:val="Subtitle"/>
    <w:basedOn w:val="Normal"/>
    <w:link w:val="SubttuloChar"/>
    <w:qFormat/>
    <w:rsid w:val="0007235E"/>
    <w:pPr>
      <w:jc w:val="center"/>
    </w:pPr>
    <w:rPr>
      <w:rFonts w:ascii="Arial" w:hAnsi="Arial"/>
      <w:b/>
    </w:rPr>
  </w:style>
  <w:style w:type="character" w:customStyle="1" w:styleId="SubttuloChar">
    <w:name w:val="Subtítulo Char"/>
    <w:basedOn w:val="Fontepargpadro"/>
    <w:link w:val="Subttulo"/>
    <w:rsid w:val="0007235E"/>
    <w:rPr>
      <w:rFonts w:ascii="Arial" w:eastAsia="Times New Roman" w:hAnsi="Arial" w:cs="Times New Roman"/>
      <w:b/>
      <w:sz w:val="24"/>
      <w:szCs w:val="20"/>
      <w:lang w:eastAsia="pt-BR"/>
    </w:rPr>
  </w:style>
  <w:style w:type="paragraph" w:styleId="Textodebalo">
    <w:name w:val="Balloon Text"/>
    <w:basedOn w:val="Normal"/>
    <w:link w:val="TextodebaloChar"/>
    <w:uiPriority w:val="99"/>
    <w:semiHidden/>
    <w:unhideWhenUsed/>
    <w:rsid w:val="007005E3"/>
    <w:rPr>
      <w:rFonts w:ascii="Tahoma" w:hAnsi="Tahoma" w:cs="Tahoma"/>
      <w:sz w:val="16"/>
      <w:szCs w:val="16"/>
    </w:rPr>
  </w:style>
  <w:style w:type="character" w:customStyle="1" w:styleId="TextodebaloChar">
    <w:name w:val="Texto de balão Char"/>
    <w:basedOn w:val="Fontepargpadro"/>
    <w:link w:val="Textodebalo"/>
    <w:uiPriority w:val="99"/>
    <w:semiHidden/>
    <w:rsid w:val="007005E3"/>
    <w:rPr>
      <w:rFonts w:ascii="Tahoma" w:eastAsia="Times New Roman" w:hAnsi="Tahoma" w:cs="Tahoma"/>
      <w:sz w:val="16"/>
      <w:szCs w:val="16"/>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162</Words>
  <Characters>880</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Windows</cp:lastModifiedBy>
  <cp:revision>21</cp:revision>
  <cp:lastPrinted>2023-02-08T17:51:00Z</cp:lastPrinted>
  <dcterms:created xsi:type="dcterms:W3CDTF">2023-03-19T23:26:00Z</dcterms:created>
  <dcterms:modified xsi:type="dcterms:W3CDTF">2023-10-18T16:00:00Z</dcterms:modified>
</cp:coreProperties>
</file>