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D493" w14:textId="06DB04E9" w:rsidR="00C3112C" w:rsidRPr="006B720A" w:rsidRDefault="00951C98" w:rsidP="00365AFB">
      <w:pPr>
        <w:jc w:val="center"/>
        <w:rPr>
          <w:rFonts w:ascii="Cascadia Mono ExtraLight" w:hAnsi="Cascadia Mono ExtraLight" w:cs="Cascadia Mono ExtraLight"/>
          <w:sz w:val="24"/>
          <w:szCs w:val="24"/>
        </w:rPr>
      </w:pPr>
      <w:r w:rsidRPr="006B720A">
        <w:rPr>
          <w:rFonts w:ascii="Cascadia Mono ExtraLight" w:hAnsi="Cascadia Mono ExtraLight" w:cs="Cascadia Mono ExtraLight"/>
          <w:sz w:val="24"/>
          <w:szCs w:val="24"/>
        </w:rPr>
        <w:t xml:space="preserve">ATA ESCOLHA DE VAGAS – MÉDICO CLINICO GERAL </w:t>
      </w:r>
      <w:r w:rsidR="00365AFB" w:rsidRPr="006B720A">
        <w:rPr>
          <w:rFonts w:ascii="Cascadia Mono ExtraLight" w:hAnsi="Cascadia Mono ExtraLight" w:cs="Cascadia Mono ExtraLight"/>
          <w:sz w:val="24"/>
          <w:szCs w:val="24"/>
        </w:rPr>
        <w:t>e</w:t>
      </w:r>
      <w:r w:rsidRPr="006B720A">
        <w:rPr>
          <w:rFonts w:ascii="Cascadia Mono ExtraLight" w:hAnsi="Cascadia Mono ExtraLight" w:cs="Cascadia Mono ExtraLight"/>
          <w:sz w:val="24"/>
          <w:szCs w:val="24"/>
        </w:rPr>
        <w:t xml:space="preserve"> FARMACÊUTICO</w:t>
      </w:r>
    </w:p>
    <w:p w14:paraId="242F253E" w14:textId="77777777" w:rsidR="00951C98" w:rsidRPr="00365AFB" w:rsidRDefault="00951C98">
      <w:pPr>
        <w:rPr>
          <w:rFonts w:ascii="Cascadia Mono ExtraLight" w:hAnsi="Cascadia Mono ExtraLight" w:cs="Cascadia Mono ExtraLight"/>
        </w:rPr>
      </w:pPr>
    </w:p>
    <w:p w14:paraId="08FBFA33" w14:textId="702E1700" w:rsidR="00951C98" w:rsidRPr="00365AFB" w:rsidRDefault="00951C98" w:rsidP="00365AFB">
      <w:pPr>
        <w:jc w:val="both"/>
        <w:rPr>
          <w:rFonts w:ascii="Cascadia Mono ExtraLight" w:hAnsi="Cascadia Mono ExtraLight" w:cs="Cascadia Mono ExtraLight"/>
        </w:rPr>
      </w:pPr>
      <w:r w:rsidRPr="00365AFB">
        <w:rPr>
          <w:rFonts w:ascii="Cascadia Mono ExtraLight" w:hAnsi="Cascadia Mono ExtraLight" w:cs="Cascadia Mono ExtraLight"/>
        </w:rPr>
        <w:t>Aos vinte e oito dias do mês de julho de dois mil e vinte e três, as dez horas da manhã, cumprindo o edital de convocação para escolha de vagas aos cargos de Médico Clinico Geral e Farmacêutico, publicado em vinte e quatro de julho de dois mil e vinte e três</w:t>
      </w:r>
      <w:r w:rsidR="00365AFB">
        <w:rPr>
          <w:rFonts w:ascii="Cascadia Mono ExtraLight" w:hAnsi="Cascadia Mono ExtraLight" w:cs="Cascadia Mono ExtraLight"/>
        </w:rPr>
        <w:t xml:space="preserve">, reuniram-se no auditório da Prefeitura Municipal de Cordilheira Alta, eu, Rudimar Marafon, Secretário de Administração, Fazenda e Planejamento e Andressa </w:t>
      </w:r>
      <w:proofErr w:type="spellStart"/>
      <w:r w:rsidR="00365AFB">
        <w:rPr>
          <w:rFonts w:ascii="Cascadia Mono ExtraLight" w:hAnsi="Cascadia Mono ExtraLight" w:cs="Cascadia Mono ExtraLight"/>
        </w:rPr>
        <w:t>Breancini</w:t>
      </w:r>
      <w:proofErr w:type="spellEnd"/>
      <w:r w:rsidR="00365AFB">
        <w:rPr>
          <w:rFonts w:ascii="Cascadia Mono ExtraLight" w:hAnsi="Cascadia Mono ExtraLight" w:cs="Cascadia Mono ExtraLight"/>
        </w:rPr>
        <w:t>, Supervisora de Desenvolvimento para a realização das escolhas de vagas aos dois cargos ofertados.</w:t>
      </w:r>
      <w:r w:rsidR="006B720A">
        <w:rPr>
          <w:rFonts w:ascii="Cascadia Mono ExtraLight" w:hAnsi="Cascadia Mono ExtraLight" w:cs="Cascadia Mono ExtraLight"/>
        </w:rPr>
        <w:t xml:space="preserve"> Para o cargo de Médico Clínico Geral, não houve o comparecimento de nenhum candidato. Para o cargo de Farmacêutico, houve o comparecimento de apenas uma candidata, </w:t>
      </w:r>
      <w:proofErr w:type="spellStart"/>
      <w:r w:rsidR="006B720A">
        <w:rPr>
          <w:rFonts w:ascii="Cascadia Mono ExtraLight" w:hAnsi="Cascadia Mono ExtraLight" w:cs="Cascadia Mono ExtraLight"/>
        </w:rPr>
        <w:t>Suelyn</w:t>
      </w:r>
      <w:proofErr w:type="spellEnd"/>
      <w:r w:rsidR="006B720A">
        <w:rPr>
          <w:rFonts w:ascii="Cascadia Mono ExtraLight" w:hAnsi="Cascadia Mono ExtraLight" w:cs="Cascadia Mono ExtraLight"/>
        </w:rPr>
        <w:t xml:space="preserve"> Rita Sorgatto, a qual aceitou a vaga ofertada e foi encaminhada ao setor de Recursos Humanos para as devidas orientações quanto aos prazos de entregas de documentos, relação de documentos, exames médicos e demais necessidades. Não havendo mais nada a ser realizado, encerrou-se o processo de escolha de vagas, permanecendo em aberto uma vaga de Médico Clínico Geral.</w:t>
      </w:r>
    </w:p>
    <w:sectPr w:rsidR="00951C98" w:rsidRPr="00365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cadia Mono ExtraLight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98"/>
    <w:rsid w:val="00365AFB"/>
    <w:rsid w:val="006138B4"/>
    <w:rsid w:val="006B720A"/>
    <w:rsid w:val="00951C98"/>
    <w:rsid w:val="00C3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8D57"/>
  <w15:chartTrackingRefBased/>
  <w15:docId w15:val="{51CFC229-94BC-4665-A189-B668FBCB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Rudimar Marafon</dc:creator>
  <cp:keywords/>
  <dc:description/>
  <cp:lastModifiedBy>Rudimar Marafon</cp:lastModifiedBy>
  <cp:revision>4</cp:revision>
  <cp:lastPrinted>2023-07-28T14:35:00Z</cp:lastPrinted>
  <dcterms:created xsi:type="dcterms:W3CDTF">2023-07-28T14:18:00Z</dcterms:created>
  <dcterms:modified xsi:type="dcterms:W3CDTF">2023-07-28T14:36:00Z</dcterms:modified>
</cp:coreProperties>
</file>